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69" w:rsidRPr="00F3231F" w:rsidRDefault="00E36EC7" w:rsidP="00F3231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F3231F">
        <w:rPr>
          <w:color w:val="333333"/>
        </w:rPr>
        <w:t>Отчёт МЕХАНИКА</w:t>
      </w:r>
      <w:r w:rsidR="006238A6">
        <w:rPr>
          <w:color w:val="333333"/>
        </w:rPr>
        <w:t xml:space="preserve"> Голубева Максима </w:t>
      </w:r>
      <w:proofErr w:type="gramStart"/>
      <w:r w:rsidR="006238A6">
        <w:rPr>
          <w:color w:val="333333"/>
        </w:rPr>
        <w:t>о</w:t>
      </w:r>
      <w:proofErr w:type="gramEnd"/>
      <w:r w:rsidR="006238A6">
        <w:rPr>
          <w:color w:val="333333"/>
        </w:rPr>
        <w:t xml:space="preserve"> участии в УТП ТК МГТУ по Крыму  май 2021. </w:t>
      </w:r>
      <w:r w:rsidRPr="00F3231F">
        <w:rPr>
          <w:color w:val="333333"/>
        </w:rPr>
        <w:br/>
        <w:t>ПОДГОТОВКА</w:t>
      </w:r>
      <w:r w:rsidRPr="00F3231F">
        <w:rPr>
          <w:color w:val="333333"/>
        </w:rPr>
        <w:br/>
        <w:t>Подготовка с учё</w:t>
      </w:r>
      <w:r w:rsidR="00D14469" w:rsidRPr="00F3231F">
        <w:rPr>
          <w:color w:val="333333"/>
        </w:rPr>
        <w:t>том особенностей региона.</w:t>
      </w:r>
      <w:r w:rsidR="00D14469" w:rsidRPr="00F3231F">
        <w:rPr>
          <w:color w:val="333333"/>
        </w:rPr>
        <w:br/>
        <w:t>Сле</w:t>
      </w:r>
      <w:r w:rsidR="004D43D4" w:rsidRPr="00F3231F">
        <w:rPr>
          <w:color w:val="333333"/>
        </w:rPr>
        <w:t>дует учитывать следующие факторы</w:t>
      </w:r>
      <w:r w:rsidRPr="00F3231F">
        <w:rPr>
          <w:color w:val="333333"/>
        </w:rPr>
        <w:t>:</w:t>
      </w:r>
    </w:p>
    <w:p w:rsidR="00B72FA0" w:rsidRPr="00F3231F" w:rsidRDefault="00D14469" w:rsidP="00F3231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F3231F">
        <w:rPr>
          <w:color w:val="333333"/>
        </w:rPr>
        <w:t xml:space="preserve"> Большие перепады</w:t>
      </w:r>
      <w:r w:rsidR="004D43D4" w:rsidRPr="00F3231F">
        <w:rPr>
          <w:color w:val="333333"/>
        </w:rPr>
        <w:t xml:space="preserve"> высот</w:t>
      </w:r>
      <w:r w:rsidR="00E36EC7" w:rsidRPr="00F3231F">
        <w:rPr>
          <w:color w:val="333333"/>
        </w:rPr>
        <w:t xml:space="preserve"> и как следствие затяжные спуски и подъемы.</w:t>
      </w:r>
      <w:r w:rsidR="00E36EC7" w:rsidRPr="00F3231F">
        <w:rPr>
          <w:color w:val="333333"/>
        </w:rPr>
        <w:br/>
        <w:t>Высокая вер</w:t>
      </w:r>
      <w:r w:rsidR="004D43D4" w:rsidRPr="00F3231F">
        <w:rPr>
          <w:color w:val="333333"/>
        </w:rPr>
        <w:t>оятность проколов, как результат</w:t>
      </w:r>
      <w:r w:rsidR="00E36EC7" w:rsidRPr="00F3231F">
        <w:rPr>
          <w:color w:val="333333"/>
        </w:rPr>
        <w:t xml:space="preserve"> высокой распространенности колючих растений и особенно </w:t>
      </w:r>
      <w:proofErr w:type="spellStart"/>
      <w:r w:rsidR="00E36EC7" w:rsidRPr="00F3231F">
        <w:rPr>
          <w:color w:val="333333"/>
        </w:rPr>
        <w:t>керцов</w:t>
      </w:r>
      <w:proofErr w:type="spellEnd"/>
      <w:r w:rsidR="00E36EC7" w:rsidRPr="00F3231F">
        <w:rPr>
          <w:color w:val="333333"/>
        </w:rPr>
        <w:t>. И хотя опасность проколов</w:t>
      </w:r>
      <w:r w:rsidR="008B479F" w:rsidRPr="00F3231F">
        <w:rPr>
          <w:color w:val="333333"/>
        </w:rPr>
        <w:t xml:space="preserve"> от колючек более вероятна</w:t>
      </w:r>
      <w:r w:rsidR="00E36EC7" w:rsidRPr="00F3231F">
        <w:rPr>
          <w:color w:val="333333"/>
        </w:rPr>
        <w:t xml:space="preserve"> осенью, этому также следует подготовиться.</w:t>
      </w:r>
      <w:r w:rsidR="00E36EC7" w:rsidRPr="00F3231F">
        <w:rPr>
          <w:color w:val="333333"/>
        </w:rPr>
        <w:br/>
        <w:t>Предусматривается возможность ремонта велосипедов большей части поломок силами механика группы и участников. В случае критических поломок, может п</w:t>
      </w:r>
      <w:r w:rsidR="008B479F" w:rsidRPr="00F3231F">
        <w:rPr>
          <w:color w:val="333333"/>
        </w:rPr>
        <w:t xml:space="preserve">отребоваться помощь </w:t>
      </w:r>
      <w:proofErr w:type="spellStart"/>
      <w:r w:rsidR="008B479F" w:rsidRPr="00F3231F">
        <w:rPr>
          <w:color w:val="333333"/>
        </w:rPr>
        <w:t>вело</w:t>
      </w:r>
      <w:r w:rsidR="00E36EC7" w:rsidRPr="00F3231F">
        <w:rPr>
          <w:color w:val="333333"/>
        </w:rPr>
        <w:t>мастерских</w:t>
      </w:r>
      <w:proofErr w:type="spellEnd"/>
      <w:r w:rsidR="00E36EC7" w:rsidRPr="00F3231F">
        <w:rPr>
          <w:color w:val="333333"/>
        </w:rPr>
        <w:t xml:space="preserve">. </w:t>
      </w:r>
      <w:proofErr w:type="spellStart"/>
      <w:r w:rsidR="00E36EC7" w:rsidRPr="00F3231F">
        <w:rPr>
          <w:color w:val="333333"/>
        </w:rPr>
        <w:t>Веломастерские</w:t>
      </w:r>
      <w:proofErr w:type="spellEnd"/>
      <w:r w:rsidR="00E36EC7" w:rsidRPr="00F3231F">
        <w:rPr>
          <w:color w:val="333333"/>
        </w:rPr>
        <w:t xml:space="preserve"> имеются в райцентрах Крыма, Севастополе и в краевом центре Крыма, в городе Симферополе. Из числа </w:t>
      </w:r>
      <w:proofErr w:type="gramStart"/>
      <w:r w:rsidR="00E36EC7" w:rsidRPr="00F3231F">
        <w:rPr>
          <w:color w:val="333333"/>
        </w:rPr>
        <w:t>вело мастерских</w:t>
      </w:r>
      <w:proofErr w:type="gramEnd"/>
      <w:r w:rsidR="00E36EC7" w:rsidRPr="00F3231F">
        <w:rPr>
          <w:color w:val="333333"/>
        </w:rPr>
        <w:t xml:space="preserve"> расположенных близко к нитке маршрута, были определены сл</w:t>
      </w:r>
      <w:r w:rsidR="00B72FA0" w:rsidRPr="00F3231F">
        <w:rPr>
          <w:color w:val="333333"/>
        </w:rPr>
        <w:t>едующие:</w:t>
      </w:r>
    </w:p>
    <w:p w:rsidR="008B479F" w:rsidRPr="00F3231F" w:rsidRDefault="008B479F" w:rsidP="00F3231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479F" w:rsidRPr="00F3231F" w:rsidRDefault="008B479F" w:rsidP="00F3231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B479F" w:rsidRPr="00F3231F" w:rsidRDefault="00B72FA0" w:rsidP="00F3231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3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="008B479F" w:rsidRPr="00F323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Велик</w:t>
      </w:r>
      <w:r w:rsidRPr="00F323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="008B479F" w:rsidRPr="00F323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8B479F" w:rsidRPr="00F3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∙ </w:t>
      </w:r>
      <w:proofErr w:type="spellStart"/>
      <w:r w:rsidR="008B479F" w:rsidRPr="00F3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Веломагазин</w:t>
      </w:r>
      <w:proofErr w:type="spellEnd"/>
      <w:r w:rsidRPr="00F3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мастерской</w:t>
      </w:r>
    </w:p>
    <w:p w:rsidR="008B479F" w:rsidRPr="00F3231F" w:rsidRDefault="00B72FA0" w:rsidP="00F3231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Керчь, </w:t>
      </w:r>
      <w:r w:rsidR="008B479F" w:rsidRPr="00F3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Советская улица, 26А</w:t>
      </w:r>
      <w:r w:rsidRPr="00F3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8B479F" w:rsidRPr="00F3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(800) 333-28-68</w:t>
      </w:r>
    </w:p>
    <w:p w:rsidR="00B72FA0" w:rsidRPr="00F3231F" w:rsidRDefault="00B72FA0" w:rsidP="00F3231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F3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ВелКом</w:t>
      </w:r>
      <w:proofErr w:type="spellEnd"/>
      <w:r w:rsidRPr="00F3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 </w:t>
      </w:r>
      <w:proofErr w:type="spellStart"/>
      <w:r w:rsidRPr="00F3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Веломагазин</w:t>
      </w:r>
      <w:proofErr w:type="spellEnd"/>
      <w:r w:rsidRPr="00F3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мастерская, </w:t>
      </w:r>
      <w:proofErr w:type="spellStart"/>
      <w:r w:rsidRPr="00F3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велопрокат</w:t>
      </w:r>
      <w:proofErr w:type="spellEnd"/>
      <w:r w:rsidRPr="00F3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72FA0" w:rsidRPr="00F3231F" w:rsidRDefault="00B72FA0" w:rsidP="00F3231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Крым, Феодосия, ул. </w:t>
      </w:r>
      <w:proofErr w:type="spellStart"/>
      <w:r w:rsidRPr="00F3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Назукина</w:t>
      </w:r>
      <w:proofErr w:type="spellEnd"/>
      <w:r w:rsidRPr="00F3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3.</w:t>
      </w:r>
    </w:p>
    <w:p w:rsidR="00F52C6A" w:rsidRPr="00F3231F" w:rsidRDefault="00F52C6A" w:rsidP="00F3231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«Судак - </w:t>
      </w:r>
      <w:proofErr w:type="spellStart"/>
      <w:r w:rsidRPr="00F3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ВелКом</w:t>
      </w:r>
      <w:proofErr w:type="spellEnd"/>
      <w:r w:rsidRPr="00F3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 </w:t>
      </w:r>
      <w:proofErr w:type="spellStart"/>
      <w:r w:rsidRPr="00F3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Веломагазин</w:t>
      </w:r>
      <w:proofErr w:type="spellEnd"/>
      <w:r w:rsidRPr="00F3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мастерская, </w:t>
      </w:r>
      <w:proofErr w:type="spellStart"/>
      <w:r w:rsidRPr="00F3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велопрокат</w:t>
      </w:r>
      <w:proofErr w:type="spellEnd"/>
      <w:r w:rsidRPr="00F3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72FA0" w:rsidRPr="00F3231F" w:rsidRDefault="00F52C6A" w:rsidP="00F3231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Крым, Судак, </w:t>
      </w:r>
      <w:proofErr w:type="spellStart"/>
      <w:proofErr w:type="gramStart"/>
      <w:r w:rsidRPr="00F3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</w:t>
      </w:r>
      <w:proofErr w:type="spellEnd"/>
      <w:proofErr w:type="gramEnd"/>
      <w:r w:rsidRPr="00F3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Ленина, 33</w:t>
      </w:r>
      <w:r w:rsidR="00B63B4E" w:rsidRPr="00F3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63B4E" w:rsidRPr="00F3231F" w:rsidRDefault="00B63B4E" w:rsidP="00F3231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«Адреналин» </w:t>
      </w:r>
      <w:proofErr w:type="spellStart"/>
      <w:r w:rsidRPr="00F3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Веломастерская</w:t>
      </w:r>
      <w:proofErr w:type="spellEnd"/>
      <w:r w:rsidRPr="00F3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3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велопрокат</w:t>
      </w:r>
      <w:proofErr w:type="spellEnd"/>
      <w:r w:rsidRPr="00F3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63B4E" w:rsidRPr="00F3231F" w:rsidRDefault="00B63B4E" w:rsidP="00F3231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Республика Крым, Алушта, Ул. Ленина 8А.</w:t>
      </w:r>
    </w:p>
    <w:p w:rsidR="00B63B4E" w:rsidRPr="00F3231F" w:rsidRDefault="004A6351" w:rsidP="00F3231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F3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ВелоСеть</w:t>
      </w:r>
      <w:proofErr w:type="spellEnd"/>
      <w:r w:rsidRPr="00F3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Магазин, </w:t>
      </w:r>
      <w:proofErr w:type="spellStart"/>
      <w:r w:rsidRPr="00F3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Веломастерская</w:t>
      </w:r>
      <w:proofErr w:type="spellEnd"/>
      <w:r w:rsidRPr="00F3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A6351" w:rsidRPr="00F3231F" w:rsidRDefault="004A6351" w:rsidP="00F3231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Республика Крым, Симферополь, проспект Победы 108К.</w:t>
      </w:r>
    </w:p>
    <w:p w:rsidR="004A6351" w:rsidRPr="00F3231F" w:rsidRDefault="004A6351" w:rsidP="00F3231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F3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Веломастер</w:t>
      </w:r>
      <w:proofErr w:type="spellEnd"/>
      <w:r w:rsidRPr="00F3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proofErr w:type="spellStart"/>
      <w:r w:rsidRPr="00F3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Веломагазин</w:t>
      </w:r>
      <w:proofErr w:type="spellEnd"/>
      <w:r w:rsidRPr="00F3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Ремонт велосипедов.</w:t>
      </w:r>
    </w:p>
    <w:p w:rsidR="004A6351" w:rsidRPr="00F3231F" w:rsidRDefault="00AF4277" w:rsidP="00F3231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Республика Крым, Севастополь, Ул. Кулакова 68.</w:t>
      </w:r>
      <w:r w:rsidR="004A6351" w:rsidRPr="00F32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36EC7" w:rsidRPr="00F3231F" w:rsidRDefault="00E36EC7" w:rsidP="00F3231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proofErr w:type="gramStart"/>
      <w:r w:rsidRPr="00F3231F">
        <w:rPr>
          <w:color w:val="333333"/>
        </w:rPr>
        <w:t>(Составить перечень вело мастерских:</w:t>
      </w:r>
      <w:proofErr w:type="gramEnd"/>
      <w:r w:rsidRPr="00F3231F">
        <w:rPr>
          <w:color w:val="333333"/>
        </w:rPr>
        <w:t xml:space="preserve"> </w:t>
      </w:r>
      <w:proofErr w:type="gramStart"/>
      <w:r w:rsidRPr="00F3231F">
        <w:rPr>
          <w:color w:val="333333"/>
        </w:rPr>
        <w:t>Керчь, Феодосия судак Алушта Симферополь Бахчисарай Балаклава Севастополь.)</w:t>
      </w:r>
      <w:proofErr w:type="gramEnd"/>
      <w:r w:rsidRPr="00F3231F">
        <w:rPr>
          <w:color w:val="333333"/>
        </w:rPr>
        <w:br/>
        <w:t>В процессе поездки, один раз воспользовал</w:t>
      </w:r>
      <w:r w:rsidR="00B72FA0" w:rsidRPr="00F3231F">
        <w:rPr>
          <w:color w:val="333333"/>
        </w:rPr>
        <w:t>и</w:t>
      </w:r>
      <w:r w:rsidRPr="00F3231F">
        <w:rPr>
          <w:color w:val="333333"/>
        </w:rPr>
        <w:t>с</w:t>
      </w:r>
      <w:r w:rsidR="00B72FA0" w:rsidRPr="00F3231F">
        <w:rPr>
          <w:color w:val="333333"/>
        </w:rPr>
        <w:t>ь</w:t>
      </w:r>
      <w:r w:rsidRPr="00F3231F">
        <w:rPr>
          <w:color w:val="333333"/>
        </w:rPr>
        <w:t xml:space="preserve"> услугами мастерской. Это был  </w:t>
      </w:r>
      <w:proofErr w:type="gramStart"/>
      <w:r w:rsidRPr="00F3231F">
        <w:rPr>
          <w:color w:val="333333"/>
        </w:rPr>
        <w:t>Автосервис</w:t>
      </w:r>
      <w:proofErr w:type="gramEnd"/>
      <w:r w:rsidRPr="00F3231F">
        <w:rPr>
          <w:color w:val="333333"/>
        </w:rPr>
        <w:t xml:space="preserve"> расположенный по адресу город Феодосия улица</w:t>
      </w:r>
      <w:r w:rsidR="00015869" w:rsidRPr="00F3231F">
        <w:rPr>
          <w:color w:val="333333"/>
        </w:rPr>
        <w:t xml:space="preserve"> Федько 31</w:t>
      </w:r>
      <w:r w:rsidRPr="00F3231F">
        <w:rPr>
          <w:color w:val="333333"/>
        </w:rPr>
        <w:t>.</w:t>
      </w:r>
      <w:r w:rsidR="00015869" w:rsidRPr="00F3231F">
        <w:rPr>
          <w:color w:val="333333"/>
        </w:rPr>
        <w:t xml:space="preserve"> Задача оказалась для него неспецифичной, но нам была оказана всевозможная поддержка в возможности использования инструментов, были бесплатно предоставлены метизы.</w:t>
      </w:r>
      <w:r w:rsidR="004D43D4" w:rsidRPr="00F3231F">
        <w:rPr>
          <w:color w:val="333333"/>
        </w:rPr>
        <w:t xml:space="preserve"> Помощь была </w:t>
      </w:r>
      <w:proofErr w:type="spellStart"/>
      <w:r w:rsidR="004D43D4" w:rsidRPr="00F3231F">
        <w:rPr>
          <w:color w:val="333333"/>
        </w:rPr>
        <w:t>безвозмедной</w:t>
      </w:r>
      <w:proofErr w:type="spellEnd"/>
      <w:r w:rsidR="004D43D4" w:rsidRPr="00F3231F">
        <w:rPr>
          <w:color w:val="333333"/>
        </w:rPr>
        <w:t>.</w:t>
      </w:r>
      <w:r w:rsidRPr="00F3231F">
        <w:rPr>
          <w:color w:val="333333"/>
        </w:rPr>
        <w:br/>
      </w:r>
    </w:p>
    <w:p w:rsidR="00E36EC7" w:rsidRPr="00F3231F" w:rsidRDefault="00E36EC7" w:rsidP="00F3231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F3231F">
        <w:rPr>
          <w:color w:val="333333"/>
        </w:rPr>
        <w:lastRenderedPageBreak/>
        <w:t>Комплектация велосипедов:</w:t>
      </w:r>
      <w:r w:rsidRPr="00F3231F">
        <w:rPr>
          <w:color w:val="333333"/>
        </w:rPr>
        <w:br/>
        <w:t>В рамках подготовки к походу,</w:t>
      </w:r>
      <w:r w:rsidRPr="00F3231F">
        <w:rPr>
          <w:color w:val="333333"/>
        </w:rPr>
        <w:br/>
        <w:t>Каждый участник заполнил таблицу по оснащению/составу своего велосипеда.</w:t>
      </w:r>
      <w:r w:rsidRPr="00F3231F">
        <w:rPr>
          <w:color w:val="333333"/>
        </w:rPr>
        <w:br/>
        <w:t>На момент начала подготовки все участники располагали велосипедами различной комплектации</w:t>
      </w:r>
      <w:r w:rsidR="00036155" w:rsidRPr="00F3231F">
        <w:rPr>
          <w:color w:val="333333"/>
        </w:rPr>
        <w:t>, различной</w:t>
      </w:r>
      <w:r w:rsidRPr="00F3231F">
        <w:rPr>
          <w:color w:val="333333"/>
        </w:rPr>
        <w:t xml:space="preserve"> степени износа и различной степенью</w:t>
      </w:r>
      <w:r w:rsidR="004D43D4" w:rsidRPr="00F3231F">
        <w:rPr>
          <w:color w:val="333333"/>
        </w:rPr>
        <w:t xml:space="preserve"> подготовки к походу. Д</w:t>
      </w:r>
      <w:r w:rsidRPr="00F3231F">
        <w:rPr>
          <w:color w:val="333333"/>
        </w:rPr>
        <w:t xml:space="preserve">ля половины участников предстоящий поход был </w:t>
      </w:r>
      <w:proofErr w:type="gramStart"/>
      <w:r w:rsidRPr="00F3231F">
        <w:rPr>
          <w:color w:val="333333"/>
        </w:rPr>
        <w:t>первым</w:t>
      </w:r>
      <w:proofErr w:type="gramEnd"/>
      <w:r w:rsidRPr="00F3231F">
        <w:rPr>
          <w:color w:val="333333"/>
        </w:rPr>
        <w:t xml:space="preserve"> заявленным </w:t>
      </w:r>
      <w:proofErr w:type="spellStart"/>
      <w:r w:rsidRPr="00F3231F">
        <w:rPr>
          <w:color w:val="333333"/>
        </w:rPr>
        <w:t>категорийным</w:t>
      </w:r>
      <w:proofErr w:type="spellEnd"/>
      <w:r w:rsidRPr="00F3231F">
        <w:rPr>
          <w:color w:val="333333"/>
        </w:rPr>
        <w:t xml:space="preserve"> походом с ТК МГТУ.</w:t>
      </w:r>
      <w:r w:rsidRPr="00F3231F">
        <w:rPr>
          <w:color w:val="333333"/>
        </w:rPr>
        <w:br/>
      </w:r>
      <w:proofErr w:type="spellStart"/>
      <w:r w:rsidRPr="00F3231F">
        <w:rPr>
          <w:color w:val="333333"/>
        </w:rPr>
        <w:t>Участники</w:t>
      </w:r>
      <w:proofErr w:type="gramStart"/>
      <w:r w:rsidRPr="00F3231F">
        <w:rPr>
          <w:color w:val="333333"/>
        </w:rPr>
        <w:t>:</w:t>
      </w:r>
      <w:r w:rsidR="004D43D4" w:rsidRPr="00F3231F">
        <w:rPr>
          <w:color w:val="333333"/>
        </w:rPr>
        <w:t>М</w:t>
      </w:r>
      <w:proofErr w:type="gramEnd"/>
      <w:r w:rsidR="004D43D4" w:rsidRPr="00F3231F">
        <w:rPr>
          <w:color w:val="333333"/>
        </w:rPr>
        <w:t>арина</w:t>
      </w:r>
      <w:proofErr w:type="spellEnd"/>
      <w:r w:rsidR="004D43D4" w:rsidRPr="00F3231F">
        <w:rPr>
          <w:color w:val="333333"/>
        </w:rPr>
        <w:t xml:space="preserve">, </w:t>
      </w:r>
      <w:r w:rsidRPr="00F3231F">
        <w:rPr>
          <w:color w:val="333333"/>
        </w:rPr>
        <w:t>Борис, Юля, Андрей, Артём, Владислав, Аня,</w:t>
      </w:r>
      <w:r w:rsidR="004D43D4" w:rsidRPr="00F3231F">
        <w:rPr>
          <w:color w:val="333333"/>
        </w:rPr>
        <w:t xml:space="preserve"> Максим.</w:t>
      </w:r>
    </w:p>
    <w:p w:rsidR="00E36EC7" w:rsidRPr="00F3231F" w:rsidRDefault="00E36EC7" w:rsidP="00F3231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F3231F">
        <w:rPr>
          <w:color w:val="333333"/>
        </w:rPr>
        <w:t>Багажник</w:t>
      </w:r>
      <w:r w:rsidR="00036155" w:rsidRPr="00F3231F">
        <w:rPr>
          <w:color w:val="333333"/>
        </w:rPr>
        <w:t>и</w:t>
      </w:r>
      <w:r w:rsidR="004D43D4" w:rsidRPr="00F3231F">
        <w:rPr>
          <w:color w:val="333333"/>
        </w:rPr>
        <w:t>:</w:t>
      </w:r>
      <w:r w:rsidRPr="00F3231F">
        <w:rPr>
          <w:color w:val="333333"/>
        </w:rPr>
        <w:t xml:space="preserve"> </w:t>
      </w:r>
      <w:r w:rsidR="00A94A6C" w:rsidRPr="00F3231F">
        <w:rPr>
          <w:color w:val="333333"/>
        </w:rPr>
        <w:t>На четырех велосипедах багажники</w:t>
      </w:r>
      <w:r w:rsidRPr="00F3231F">
        <w:rPr>
          <w:color w:val="333333"/>
        </w:rPr>
        <w:t xml:space="preserve"> были установлены и полностью соо</w:t>
      </w:r>
      <w:r w:rsidR="00A94A6C" w:rsidRPr="00F3231F">
        <w:rPr>
          <w:color w:val="333333"/>
        </w:rPr>
        <w:t>тветствовали требованиям похода</w:t>
      </w:r>
      <w:r w:rsidR="00036155" w:rsidRPr="00F3231F">
        <w:rPr>
          <w:color w:val="333333"/>
        </w:rPr>
        <w:t xml:space="preserve"> </w:t>
      </w:r>
      <w:r w:rsidR="00A94A6C" w:rsidRPr="00F3231F">
        <w:rPr>
          <w:color w:val="333333"/>
        </w:rPr>
        <w:t>(</w:t>
      </w:r>
      <w:r w:rsidR="00036155" w:rsidRPr="00F3231F">
        <w:rPr>
          <w:color w:val="333333"/>
        </w:rPr>
        <w:t xml:space="preserve">На остальных четырех велосипедах требовалось установить, заменить или </w:t>
      </w:r>
      <w:r w:rsidR="00A94A6C" w:rsidRPr="00F3231F">
        <w:rPr>
          <w:color w:val="333333"/>
        </w:rPr>
        <w:t>доработать багажники).</w:t>
      </w:r>
      <w:r w:rsidRPr="00F3231F">
        <w:rPr>
          <w:color w:val="333333"/>
        </w:rPr>
        <w:br/>
        <w:t>На одном из велосипедов сл</w:t>
      </w:r>
      <w:r w:rsidR="00A94A6C" w:rsidRPr="00F3231F">
        <w:rPr>
          <w:color w:val="333333"/>
        </w:rPr>
        <w:t>ожности заключались в отсутствии штатного</w:t>
      </w:r>
      <w:r w:rsidRPr="00F3231F">
        <w:rPr>
          <w:color w:val="333333"/>
        </w:rPr>
        <w:t xml:space="preserve"> верхнего крепежа на перьях рамы</w:t>
      </w:r>
      <w:r w:rsidR="00A94A6C" w:rsidRPr="00F3231F">
        <w:rPr>
          <w:color w:val="333333"/>
        </w:rPr>
        <w:t>. Д</w:t>
      </w:r>
      <w:r w:rsidRPr="00F3231F">
        <w:rPr>
          <w:color w:val="333333"/>
        </w:rPr>
        <w:t>ля устано</w:t>
      </w:r>
      <w:r w:rsidR="00036155" w:rsidRPr="00F3231F">
        <w:rPr>
          <w:color w:val="333333"/>
        </w:rPr>
        <w:t>вки багажника был изготовлен пере</w:t>
      </w:r>
      <w:r w:rsidRPr="00F3231F">
        <w:rPr>
          <w:color w:val="333333"/>
        </w:rPr>
        <w:t>ходник</w:t>
      </w:r>
      <w:r w:rsidR="00036155" w:rsidRPr="00F3231F">
        <w:rPr>
          <w:color w:val="333333"/>
        </w:rPr>
        <w:t>,</w:t>
      </w:r>
      <w:r w:rsidRPr="00F3231F">
        <w:rPr>
          <w:color w:val="333333"/>
        </w:rPr>
        <w:t xml:space="preserve"> чтобы с</w:t>
      </w:r>
      <w:r w:rsidR="00036155" w:rsidRPr="00F3231F">
        <w:rPr>
          <w:color w:val="333333"/>
        </w:rPr>
        <w:t>вязать</w:t>
      </w:r>
      <w:r w:rsidR="003679D7" w:rsidRPr="00F3231F">
        <w:rPr>
          <w:color w:val="333333"/>
        </w:rPr>
        <w:t xml:space="preserve"> багаж</w:t>
      </w:r>
      <w:r w:rsidR="00036155" w:rsidRPr="00F3231F">
        <w:rPr>
          <w:color w:val="333333"/>
        </w:rPr>
        <w:t xml:space="preserve">ник и </w:t>
      </w:r>
      <w:r w:rsidR="003679D7" w:rsidRPr="00F3231F">
        <w:rPr>
          <w:color w:val="333333"/>
        </w:rPr>
        <w:t>трубы</w:t>
      </w:r>
      <w:r w:rsidR="00A94A6C" w:rsidRPr="00F3231F">
        <w:rPr>
          <w:color w:val="333333"/>
        </w:rPr>
        <w:t xml:space="preserve"> и обеспечить верхнее крепление</w:t>
      </w:r>
      <w:r w:rsidR="003679D7" w:rsidRPr="00F3231F">
        <w:rPr>
          <w:color w:val="333333"/>
        </w:rPr>
        <w:t>.</w:t>
      </w:r>
      <w:r w:rsidRPr="00F3231F">
        <w:rPr>
          <w:color w:val="333333"/>
        </w:rPr>
        <w:br/>
        <w:t>Багажник алюминиевый OSTAND CD-251QR 24-29", для дискового тормоза, крепление на эксцентрик</w:t>
      </w:r>
    </w:p>
    <w:p w:rsidR="00E36EC7" w:rsidRPr="00F3231F" w:rsidRDefault="00E36EC7" w:rsidP="00F3231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F3231F">
        <w:rPr>
          <w:color w:val="333333"/>
        </w:rPr>
        <w:t>На двух велосипедах участников на рамах присутствовали необ</w:t>
      </w:r>
      <w:r w:rsidR="00A94A6C" w:rsidRPr="00F3231F">
        <w:rPr>
          <w:color w:val="333333"/>
        </w:rPr>
        <w:t xml:space="preserve">ходимые крепежные элементы. Были </w:t>
      </w:r>
      <w:proofErr w:type="spellStart"/>
      <w:r w:rsidR="00A94A6C" w:rsidRPr="00F3231F">
        <w:rPr>
          <w:color w:val="333333"/>
        </w:rPr>
        <w:t>выбораны</w:t>
      </w:r>
      <w:proofErr w:type="spellEnd"/>
      <w:r w:rsidR="00A94A6C" w:rsidRPr="00F3231F">
        <w:rPr>
          <w:color w:val="333333"/>
        </w:rPr>
        <w:t xml:space="preserve"> и приобретены багажники и </w:t>
      </w:r>
      <w:proofErr w:type="spellStart"/>
      <w:r w:rsidR="00A94A6C" w:rsidRPr="00F3231F">
        <w:rPr>
          <w:color w:val="333333"/>
        </w:rPr>
        <w:t>установленны</w:t>
      </w:r>
      <w:proofErr w:type="spellEnd"/>
      <w:r w:rsidRPr="00F3231F">
        <w:rPr>
          <w:color w:val="333333"/>
        </w:rPr>
        <w:t xml:space="preserve"> без всяких сложностей</w:t>
      </w:r>
      <w:r w:rsidR="00A94A6C" w:rsidRPr="00F3231F">
        <w:rPr>
          <w:color w:val="333333"/>
        </w:rPr>
        <w:t>,</w:t>
      </w:r>
      <w:r w:rsidRPr="00F3231F">
        <w:rPr>
          <w:color w:val="333333"/>
        </w:rPr>
        <w:t xml:space="preserve"> в походе проявили себя надежно.</w:t>
      </w:r>
      <w:r w:rsidRPr="00F3231F">
        <w:rPr>
          <w:color w:val="333333"/>
        </w:rPr>
        <w:br/>
        <w:t>На велосипеде участника багажник был</w:t>
      </w:r>
      <w:r w:rsidR="00A94A6C" w:rsidRPr="00F3231F">
        <w:rPr>
          <w:color w:val="333333"/>
        </w:rPr>
        <w:t xml:space="preserve"> заменён на багажник</w:t>
      </w:r>
      <w:r w:rsidR="003679D7" w:rsidRPr="00F3231F">
        <w:rPr>
          <w:color w:val="333333"/>
        </w:rPr>
        <w:t xml:space="preserve"> OSTAND CD-251QR 24-29", для дискового тормоза, с креплением на эксцентрик  </w:t>
      </w:r>
      <w:proofErr w:type="gramStart"/>
      <w:r w:rsidRPr="00F3231F">
        <w:rPr>
          <w:color w:val="333333"/>
        </w:rPr>
        <w:t>проявил себя надежным в походе проявил</w:t>
      </w:r>
      <w:proofErr w:type="gramEnd"/>
      <w:r w:rsidRPr="00F3231F">
        <w:rPr>
          <w:color w:val="333333"/>
        </w:rPr>
        <w:t xml:space="preserve"> себя надёжный.</w:t>
      </w:r>
      <w:r w:rsidRPr="00F3231F">
        <w:rPr>
          <w:color w:val="333333"/>
        </w:rPr>
        <w:br/>
        <w:t>Доработки общего характера перед походом. На велосипеде одному из участник</w:t>
      </w:r>
      <w:r w:rsidR="003679D7" w:rsidRPr="00F3231F">
        <w:rPr>
          <w:color w:val="333333"/>
        </w:rPr>
        <w:t xml:space="preserve">ов преддверии горного похода были внесены </w:t>
      </w:r>
      <w:r w:rsidRPr="00F3231F">
        <w:rPr>
          <w:color w:val="333333"/>
        </w:rPr>
        <w:t xml:space="preserve">следующие изменения. На переднее колесо вместо тормоза </w:t>
      </w:r>
      <w:proofErr w:type="spellStart"/>
      <w:r w:rsidRPr="00F3231F">
        <w:rPr>
          <w:color w:val="333333"/>
        </w:rPr>
        <w:t>v-brake</w:t>
      </w:r>
      <w:proofErr w:type="spellEnd"/>
      <w:r w:rsidRPr="00F3231F">
        <w:rPr>
          <w:color w:val="333333"/>
        </w:rPr>
        <w:t xml:space="preserve"> установл</w:t>
      </w:r>
      <w:r w:rsidR="003679D7" w:rsidRPr="00F3231F">
        <w:rPr>
          <w:color w:val="333333"/>
        </w:rPr>
        <w:t xml:space="preserve">ен дисковый механический тормоз с соответствующими операциями </w:t>
      </w:r>
      <w:proofErr w:type="gramStart"/>
      <w:r w:rsidR="003679D7" w:rsidRPr="00F3231F">
        <w:rPr>
          <w:color w:val="333333"/>
        </w:rPr>
        <w:t xml:space="preserve">( </w:t>
      </w:r>
      <w:r w:rsidRPr="00F3231F">
        <w:rPr>
          <w:color w:val="333333"/>
        </w:rPr>
        <w:t xml:space="preserve"> </w:t>
      </w:r>
      <w:proofErr w:type="spellStart"/>
      <w:proofErr w:type="gramEnd"/>
      <w:r w:rsidRPr="00F3231F">
        <w:rPr>
          <w:color w:val="333333"/>
        </w:rPr>
        <w:t>Переспицовка</w:t>
      </w:r>
      <w:proofErr w:type="spellEnd"/>
      <w:r w:rsidRPr="00F3231F">
        <w:rPr>
          <w:color w:val="333333"/>
        </w:rPr>
        <w:t xml:space="preserve"> колеса и замена ступицы на </w:t>
      </w:r>
      <w:r w:rsidR="003679D7" w:rsidRPr="00F3231F">
        <w:rPr>
          <w:color w:val="333333"/>
        </w:rPr>
        <w:t>ступицу с</w:t>
      </w:r>
      <w:r w:rsidRPr="00F3231F">
        <w:rPr>
          <w:color w:val="333333"/>
        </w:rPr>
        <w:t xml:space="preserve"> возможно</w:t>
      </w:r>
      <w:r w:rsidR="003679D7" w:rsidRPr="00F3231F">
        <w:rPr>
          <w:color w:val="333333"/>
        </w:rPr>
        <w:t>стью установки тормозного диска, установка тормозного диска)</w:t>
      </w:r>
    </w:p>
    <w:p w:rsidR="00E36EC7" w:rsidRPr="00F3231F" w:rsidRDefault="00E36EC7" w:rsidP="00F3231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F3231F">
        <w:rPr>
          <w:color w:val="333333"/>
        </w:rPr>
        <w:t xml:space="preserve">Личный </w:t>
      </w:r>
      <w:proofErr w:type="spellStart"/>
      <w:r w:rsidRPr="00F3231F">
        <w:rPr>
          <w:color w:val="333333"/>
        </w:rPr>
        <w:t>ремнабор</w:t>
      </w:r>
      <w:proofErr w:type="spellEnd"/>
      <w:r w:rsidRPr="00F3231F">
        <w:rPr>
          <w:color w:val="333333"/>
        </w:rPr>
        <w:t>.</w:t>
      </w:r>
      <w:r w:rsidRPr="00F3231F">
        <w:rPr>
          <w:color w:val="333333"/>
        </w:rPr>
        <w:br/>
      </w:r>
      <w:r w:rsidR="003679D7" w:rsidRPr="00F3231F">
        <w:rPr>
          <w:color w:val="333333"/>
        </w:rPr>
        <w:t xml:space="preserve"> В соответствии с общим списком, заимствованным</w:t>
      </w:r>
      <w:r w:rsidRPr="00F3231F">
        <w:rPr>
          <w:color w:val="333333"/>
        </w:rPr>
        <w:t xml:space="preserve"> из аналогичной таблицы по</w:t>
      </w:r>
      <w:r w:rsidR="003679D7" w:rsidRPr="00F3231F">
        <w:rPr>
          <w:color w:val="333333"/>
        </w:rPr>
        <w:t>дготовки предшествующих походов, б</w:t>
      </w:r>
      <w:r w:rsidRPr="00F3231F">
        <w:rPr>
          <w:color w:val="333333"/>
        </w:rPr>
        <w:t>ыл составлен</w:t>
      </w:r>
      <w:r w:rsidR="003679D7" w:rsidRPr="00F3231F">
        <w:rPr>
          <w:color w:val="333333"/>
        </w:rPr>
        <w:t xml:space="preserve"> и </w:t>
      </w:r>
      <w:r w:rsidRPr="00F3231F">
        <w:rPr>
          <w:color w:val="333333"/>
        </w:rPr>
        <w:t xml:space="preserve"> незначительно</w:t>
      </w:r>
      <w:r w:rsidR="00E15853" w:rsidRPr="00F3231F">
        <w:rPr>
          <w:color w:val="333333"/>
        </w:rPr>
        <w:t xml:space="preserve"> изменён </w:t>
      </w:r>
      <w:r w:rsidRPr="00F3231F">
        <w:rPr>
          <w:color w:val="333333"/>
        </w:rPr>
        <w:t xml:space="preserve"> на </w:t>
      </w:r>
      <w:proofErr w:type="spellStart"/>
      <w:r w:rsidRPr="00F3231F">
        <w:rPr>
          <w:color w:val="333333"/>
        </w:rPr>
        <w:t>непоставленный</w:t>
      </w:r>
      <w:proofErr w:type="spellEnd"/>
      <w:r w:rsidRPr="00F3231F">
        <w:rPr>
          <w:color w:val="333333"/>
        </w:rPr>
        <w:t xml:space="preserve"> список как я </w:t>
      </w:r>
      <w:proofErr w:type="spellStart"/>
      <w:proofErr w:type="gramStart"/>
      <w:r w:rsidRPr="00F3231F">
        <w:rPr>
          <w:color w:val="333333"/>
        </w:rPr>
        <w:t>я</w:t>
      </w:r>
      <w:proofErr w:type="spellEnd"/>
      <w:proofErr w:type="gramEnd"/>
      <w:r w:rsidRPr="00F3231F">
        <w:rPr>
          <w:color w:val="333333"/>
        </w:rPr>
        <w:t xml:space="preserve"> участников похода каждый вносил список имеющихся у него запчасти и в случае отсутствие отдельных запчастей докупал их или при участии механика группы. К моменту отправления в поход.</w:t>
      </w:r>
      <w:r w:rsidRPr="00F3231F">
        <w:rPr>
          <w:color w:val="333333"/>
        </w:rPr>
        <w:br/>
        <w:t xml:space="preserve">На основе данного списка был составлен уточненный список требуемых запчастей с учётом комплектации каждого из велосипедов. Участники вносили в таблицу имеющихся </w:t>
      </w:r>
      <w:r w:rsidRPr="00F3231F">
        <w:rPr>
          <w:color w:val="333333"/>
        </w:rPr>
        <w:lastRenderedPageBreak/>
        <w:t xml:space="preserve">у них </w:t>
      </w:r>
      <w:proofErr w:type="gramStart"/>
      <w:r w:rsidRPr="00F3231F">
        <w:rPr>
          <w:color w:val="333333"/>
        </w:rPr>
        <w:t>запчасти</w:t>
      </w:r>
      <w:proofErr w:type="gramEnd"/>
      <w:r w:rsidRPr="00F3231F">
        <w:rPr>
          <w:color w:val="333333"/>
        </w:rPr>
        <w:t xml:space="preserve"> видя недостающие позиции приобретали их сами или. С момента старта похода </w:t>
      </w:r>
      <w:proofErr w:type="spellStart"/>
      <w:r w:rsidRPr="00F3231F">
        <w:rPr>
          <w:color w:val="333333"/>
        </w:rPr>
        <w:t>комплексовать</w:t>
      </w:r>
      <w:proofErr w:type="spellEnd"/>
      <w:r w:rsidRPr="00F3231F">
        <w:rPr>
          <w:color w:val="333333"/>
        </w:rPr>
        <w:br/>
      </w:r>
    </w:p>
    <w:p w:rsidR="00E36EC7" w:rsidRPr="00F3231F" w:rsidRDefault="00E36EC7" w:rsidP="00F3231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F3231F">
        <w:rPr>
          <w:color w:val="333333"/>
        </w:rPr>
        <w:t xml:space="preserve">Подготовка, исключительно важно походу, </w:t>
      </w:r>
      <w:proofErr w:type="spellStart"/>
      <w:r w:rsidRPr="00F3231F">
        <w:rPr>
          <w:color w:val="333333"/>
        </w:rPr>
        <w:t>посколько</w:t>
      </w:r>
      <w:proofErr w:type="spellEnd"/>
      <w:r w:rsidRPr="00F3231F">
        <w:rPr>
          <w:color w:val="333333"/>
        </w:rPr>
        <w:t xml:space="preserve"> для некоторой части участников, предстоял первый многодневный поход.</w:t>
      </w:r>
    </w:p>
    <w:p w:rsidR="00E36EC7" w:rsidRPr="00F3231F" w:rsidRDefault="00E36EC7" w:rsidP="00F3231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F3231F">
        <w:rPr>
          <w:color w:val="333333"/>
        </w:rPr>
        <w:t>МЕРОПРИЯТИЯ В ПОХОДЕ</w:t>
      </w:r>
      <w:r w:rsidRPr="00F3231F">
        <w:rPr>
          <w:color w:val="333333"/>
        </w:rPr>
        <w:br/>
        <w:t>Плановое мероприятие:</w:t>
      </w:r>
    </w:p>
    <w:p w:rsidR="00E36EC7" w:rsidRPr="00F3231F" w:rsidRDefault="00E36EC7" w:rsidP="00F3231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F3231F">
        <w:rPr>
          <w:color w:val="333333"/>
        </w:rPr>
        <w:t>Мероприятия по завершению похода</w:t>
      </w:r>
    </w:p>
    <w:p w:rsidR="00E36EC7" w:rsidRPr="00F3231F" w:rsidRDefault="00E36EC7" w:rsidP="00F3231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F3231F">
        <w:rPr>
          <w:color w:val="333333"/>
        </w:rPr>
        <w:t>Выводы</w:t>
      </w:r>
    </w:p>
    <w:p w:rsidR="00E36EC7" w:rsidRPr="00F3231F" w:rsidRDefault="00E36EC7" w:rsidP="00F3231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F3231F">
        <w:rPr>
          <w:color w:val="333333"/>
        </w:rPr>
        <w:t>Ошибки и их устранение</w:t>
      </w:r>
    </w:p>
    <w:p w:rsidR="00E36EC7" w:rsidRPr="00F3231F" w:rsidRDefault="00E36EC7" w:rsidP="00F3231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F3231F">
        <w:rPr>
          <w:color w:val="333333"/>
        </w:rPr>
        <w:t>Перечень поломок.</w:t>
      </w:r>
      <w:r w:rsidRPr="00F3231F">
        <w:rPr>
          <w:color w:val="333333"/>
        </w:rPr>
        <w:br/>
        <w:t>День первый.    02.05.2021</w:t>
      </w:r>
      <w:r w:rsidRPr="00F3231F">
        <w:rPr>
          <w:color w:val="333333"/>
        </w:rPr>
        <w:br/>
        <w:t>Самопроизвольное отвинчивания винта крепления багажника</w:t>
      </w:r>
      <w:r w:rsidRPr="00F3231F">
        <w:rPr>
          <w:color w:val="333333"/>
        </w:rPr>
        <w:br/>
      </w:r>
      <w:proofErr w:type="spellStart"/>
      <w:r w:rsidRPr="00F3231F">
        <w:rPr>
          <w:color w:val="333333"/>
        </w:rPr>
        <w:t>Описание</w:t>
      </w:r>
      <w:proofErr w:type="gramStart"/>
      <w:r w:rsidRPr="00F3231F">
        <w:rPr>
          <w:color w:val="333333"/>
        </w:rPr>
        <w:t>:О</w:t>
      </w:r>
      <w:proofErr w:type="gramEnd"/>
      <w:r w:rsidRPr="00F3231F">
        <w:rPr>
          <w:color w:val="333333"/>
        </w:rPr>
        <w:t>твернулся</w:t>
      </w:r>
      <w:proofErr w:type="spellEnd"/>
      <w:r w:rsidRPr="00F3231F">
        <w:rPr>
          <w:color w:val="333333"/>
        </w:rPr>
        <w:t xml:space="preserve"> один из винтов крепление багажника, к счастью это было вовремя замечено и багажник не получил деформаций и дополнительных повреждений не произошло. Некоторое время назад этот винт я устанавливал сам, был надежно затянут</w:t>
      </w:r>
      <w:r w:rsidRPr="00F3231F">
        <w:rPr>
          <w:color w:val="333333"/>
        </w:rPr>
        <w:br/>
        <w:t>Ремонт: Из набора ЗИП* был подобран и установлен подходящий по размерам винт. На этот раз для увеличения надежности болтового соединения был использован анаэробный фиксатор резьбы "</w:t>
      </w:r>
      <w:proofErr w:type="spellStart"/>
      <w:r w:rsidRPr="00F3231F">
        <w:rPr>
          <w:color w:val="333333"/>
        </w:rPr>
        <w:t>DoneDeal</w:t>
      </w:r>
      <w:proofErr w:type="spellEnd"/>
      <w:r w:rsidRPr="00F3231F">
        <w:rPr>
          <w:color w:val="333333"/>
        </w:rPr>
        <w:t>".</w:t>
      </w:r>
      <w:r w:rsidRPr="00F3231F">
        <w:rPr>
          <w:color w:val="333333"/>
        </w:rPr>
        <w:br/>
        <w:t>Результат. В остальной части похода с багажником его велосипеда нареканий не было.</w:t>
      </w:r>
    </w:p>
    <w:p w:rsidR="00E36EC7" w:rsidRPr="00F3231F" w:rsidRDefault="00E36EC7" w:rsidP="00F3231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F3231F">
        <w:rPr>
          <w:color w:val="333333"/>
        </w:rPr>
        <w:t>Прокол. Была заменена камера. Позже, в следующие дни, проколотая камера была заклеена силами участника.</w:t>
      </w:r>
      <w:r w:rsidRPr="00F3231F">
        <w:rPr>
          <w:color w:val="333333"/>
        </w:rPr>
        <w:br/>
        <w:t>День второй        03.05.2021.</w:t>
      </w:r>
      <w:r w:rsidRPr="00F3231F">
        <w:rPr>
          <w:color w:val="333333"/>
        </w:rPr>
        <w:br/>
        <w:t xml:space="preserve">При повороте руля появлялся </w:t>
      </w:r>
      <w:proofErr w:type="gramStart"/>
      <w:r w:rsidRPr="00F3231F">
        <w:rPr>
          <w:color w:val="333333"/>
        </w:rPr>
        <w:t>незначительные</w:t>
      </w:r>
      <w:proofErr w:type="gramEnd"/>
      <w:r w:rsidRPr="00F3231F">
        <w:rPr>
          <w:color w:val="333333"/>
        </w:rPr>
        <w:t xml:space="preserve"> хруст. Непосредственно на работу руля это не оказывало влияние. Сопротивление поворота руля не изменилось. Была </w:t>
      </w:r>
      <w:proofErr w:type="spellStart"/>
      <w:r w:rsidRPr="00F3231F">
        <w:rPr>
          <w:color w:val="333333"/>
        </w:rPr>
        <w:t>разобранна</w:t>
      </w:r>
      <w:proofErr w:type="spellEnd"/>
      <w:r w:rsidRPr="00F3231F">
        <w:rPr>
          <w:color w:val="333333"/>
        </w:rPr>
        <w:t xml:space="preserve"> рулевая колонка. Подшипники </w:t>
      </w:r>
      <w:proofErr w:type="gramStart"/>
      <w:r w:rsidRPr="00F3231F">
        <w:rPr>
          <w:color w:val="333333"/>
        </w:rPr>
        <w:t>оказались целыми количество смазки было</w:t>
      </w:r>
      <w:proofErr w:type="gramEnd"/>
      <w:r w:rsidRPr="00F3231F">
        <w:rPr>
          <w:color w:val="333333"/>
        </w:rPr>
        <w:t xml:space="preserve"> достаточным. </w:t>
      </w:r>
      <w:proofErr w:type="gramStart"/>
      <w:r w:rsidRPr="00F3231F">
        <w:rPr>
          <w:color w:val="333333"/>
        </w:rPr>
        <w:t>Очевидно</w:t>
      </w:r>
      <w:proofErr w:type="gramEnd"/>
      <w:r w:rsidRPr="00F3231F">
        <w:rPr>
          <w:color w:val="333333"/>
        </w:rPr>
        <w:t xml:space="preserve"> дефект скрывался основной механизмы амортизационной вилки. Не удалось определить его первую причину. На движение этот дефект никакого влияния он не оказывал.</w:t>
      </w:r>
    </w:p>
    <w:p w:rsidR="00E36EC7" w:rsidRPr="00F3231F" w:rsidRDefault="00E36EC7" w:rsidP="00F3231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F3231F">
        <w:rPr>
          <w:color w:val="333333"/>
        </w:rPr>
        <w:t>День третий         04.05.2021</w:t>
      </w:r>
      <w:r w:rsidRPr="00F3231F">
        <w:rPr>
          <w:color w:val="333333"/>
        </w:rPr>
        <w:br/>
        <w:t xml:space="preserve">Поломка (срезание) </w:t>
      </w:r>
      <w:proofErr w:type="spellStart"/>
      <w:r w:rsidRPr="00F3231F">
        <w:rPr>
          <w:color w:val="333333"/>
        </w:rPr>
        <w:t>vento</w:t>
      </w:r>
      <w:proofErr w:type="spellEnd"/>
      <w:r w:rsidRPr="00F3231F">
        <w:rPr>
          <w:color w:val="333333"/>
        </w:rPr>
        <w:t xml:space="preserve"> крепление багажника. Был срезан (или возможно сломан под влиянием усталостных трещин) один из нижних винтов крепления багажника в районе </w:t>
      </w:r>
      <w:proofErr w:type="spellStart"/>
      <w:r w:rsidRPr="00F3231F">
        <w:rPr>
          <w:color w:val="333333"/>
        </w:rPr>
        <w:t>дропаута</w:t>
      </w:r>
      <w:proofErr w:type="spellEnd"/>
      <w:r w:rsidRPr="00F3231F">
        <w:rPr>
          <w:color w:val="333333"/>
        </w:rPr>
        <w:t xml:space="preserve">. Сложность заключалась в </w:t>
      </w:r>
      <w:proofErr w:type="gramStart"/>
      <w:r w:rsidRPr="00F3231F">
        <w:rPr>
          <w:color w:val="333333"/>
        </w:rPr>
        <w:t>том</w:t>
      </w:r>
      <w:proofErr w:type="gramEnd"/>
      <w:r w:rsidRPr="00F3231F">
        <w:rPr>
          <w:color w:val="333333"/>
        </w:rPr>
        <w:t xml:space="preserve"> что имеющимися средствами извлечь винт из рамы не удалось. "В поле" вопрос был решен установкой дополнительного винта и креплениями багажника к раме проволокой. Ближайшим </w:t>
      </w:r>
      <w:proofErr w:type="gramStart"/>
      <w:r w:rsidRPr="00F3231F">
        <w:rPr>
          <w:color w:val="333333"/>
        </w:rPr>
        <w:t>райцентре</w:t>
      </w:r>
      <w:proofErr w:type="gramEnd"/>
      <w:r w:rsidRPr="00F3231F">
        <w:rPr>
          <w:color w:val="333333"/>
        </w:rPr>
        <w:t xml:space="preserve"> обратились на </w:t>
      </w:r>
      <w:r w:rsidRPr="00F3231F">
        <w:rPr>
          <w:color w:val="333333"/>
        </w:rPr>
        <w:lastRenderedPageBreak/>
        <w:t xml:space="preserve">автосервис, сервис свечи остатки винта спец инструментом. К сожалению это полностью не увенчалось успехом. В раме на месте срезанного винта было высверлено неглубокое отверстие. Теперь появилась возможность закрепить багажник к раме с помощью червячных Хомутов более надежно. К </w:t>
      </w:r>
      <w:proofErr w:type="gramStart"/>
      <w:r w:rsidRPr="00F3231F">
        <w:rPr>
          <w:color w:val="333333"/>
        </w:rPr>
        <w:t>сожалению</w:t>
      </w:r>
      <w:proofErr w:type="gramEnd"/>
      <w:r w:rsidRPr="00F3231F">
        <w:rPr>
          <w:color w:val="333333"/>
        </w:rPr>
        <w:t xml:space="preserve"> в моём арсенале на момент поломки не оказалось достаточного количества червячных Хомутов. Феодосии хомуты были закуплены. Резьбовые хомуты обязательный компонент комплекта запчастей.</w:t>
      </w:r>
      <w:r w:rsidRPr="00F3231F">
        <w:rPr>
          <w:color w:val="333333"/>
        </w:rPr>
        <w:br/>
        <w:t xml:space="preserve">Результат: несмотря на незначительно снизившуюся жёсткость </w:t>
      </w:r>
      <w:proofErr w:type="gramStart"/>
      <w:r w:rsidRPr="00F3231F">
        <w:rPr>
          <w:color w:val="333333"/>
        </w:rPr>
        <w:t>багажника</w:t>
      </w:r>
      <w:proofErr w:type="gramEnd"/>
      <w:r w:rsidRPr="00F3231F">
        <w:rPr>
          <w:color w:val="333333"/>
        </w:rPr>
        <w:t xml:space="preserve"> багажник прошёл весь поход без нареканий.</w:t>
      </w:r>
    </w:p>
    <w:p w:rsidR="00E36EC7" w:rsidRPr="00F3231F" w:rsidRDefault="00E36EC7" w:rsidP="00F3231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F3231F">
        <w:rPr>
          <w:color w:val="333333"/>
        </w:rPr>
        <w:t>День четвертый 05.05.2021</w:t>
      </w:r>
      <w:r w:rsidRPr="00F3231F">
        <w:rPr>
          <w:color w:val="333333"/>
        </w:rPr>
        <w:br/>
        <w:t>Ухудшение настройка переключения передач передним переключателем.</w:t>
      </w:r>
      <w:r w:rsidRPr="00F3231F">
        <w:rPr>
          <w:color w:val="333333"/>
        </w:rPr>
        <w:br/>
        <w:t>Были произведены регулировки переднего переключателя. Четкость переключения стала лучше. Из-за значительной величины проёма передние переключатели на любые настройки не смогут в должной степени обеспечить четкость включения передач. Рекомендовано произвести замену переднего переключателя по мере возможности.</w:t>
      </w:r>
      <w:r w:rsidRPr="00F3231F">
        <w:rPr>
          <w:color w:val="333333"/>
        </w:rPr>
        <w:br/>
        <w:t>Прокол камеры заднего колеса.</w:t>
      </w:r>
      <w:r w:rsidRPr="00F3231F">
        <w:rPr>
          <w:color w:val="333333"/>
        </w:rPr>
        <w:br/>
        <w:t xml:space="preserve">Прокол камеры, заправленной </w:t>
      </w:r>
      <w:proofErr w:type="spellStart"/>
      <w:r w:rsidRPr="00F3231F">
        <w:rPr>
          <w:color w:val="333333"/>
        </w:rPr>
        <w:t>герметиком</w:t>
      </w:r>
      <w:proofErr w:type="spellEnd"/>
      <w:r w:rsidRPr="00F3231F">
        <w:rPr>
          <w:color w:val="333333"/>
        </w:rPr>
        <w:t xml:space="preserve"> </w:t>
      </w:r>
      <w:proofErr w:type="spellStart"/>
      <w:r w:rsidRPr="00F3231F">
        <w:rPr>
          <w:color w:val="333333"/>
        </w:rPr>
        <w:t>HiGear</w:t>
      </w:r>
      <w:proofErr w:type="spellEnd"/>
      <w:r w:rsidRPr="00F3231F">
        <w:rPr>
          <w:color w:val="333333"/>
        </w:rPr>
        <w:t xml:space="preserve"> </w:t>
      </w:r>
      <w:proofErr w:type="spellStart"/>
      <w:r w:rsidRPr="00F3231F">
        <w:rPr>
          <w:color w:val="333333"/>
        </w:rPr>
        <w:t>Tire</w:t>
      </w:r>
      <w:proofErr w:type="spellEnd"/>
      <w:r w:rsidRPr="00F3231F">
        <w:rPr>
          <w:color w:val="333333"/>
        </w:rPr>
        <w:t xml:space="preserve"> </w:t>
      </w:r>
      <w:proofErr w:type="spellStart"/>
      <w:r w:rsidRPr="00F3231F">
        <w:rPr>
          <w:color w:val="333333"/>
        </w:rPr>
        <w:t>Doc</w:t>
      </w:r>
      <w:proofErr w:type="spellEnd"/>
      <w:r w:rsidRPr="00F3231F">
        <w:rPr>
          <w:color w:val="333333"/>
        </w:rPr>
        <w:t>, был характерен достаточно быстрым первичным потери давления воздуха и последующим прекращением потери давлени</w:t>
      </w:r>
      <w:proofErr w:type="gramStart"/>
      <w:r w:rsidRPr="00F3231F">
        <w:rPr>
          <w:color w:val="333333"/>
        </w:rPr>
        <w:t>я(</w:t>
      </w:r>
      <w:proofErr w:type="gramEnd"/>
      <w:r w:rsidRPr="00F3231F">
        <w:rPr>
          <w:color w:val="333333"/>
        </w:rPr>
        <w:t>перестал спускать). То есть спустя некоторое время герметик сработал, образовалась пробка в месте прокола и потери давления прекратились. Всё что потребовалось сделать - это подкачать колесо.</w:t>
      </w:r>
      <w:r w:rsidRPr="00F3231F">
        <w:rPr>
          <w:color w:val="333333"/>
        </w:rPr>
        <w:br/>
        <w:t>Результат: в дальнейшем походе это колесо хорошо держало давление.</w:t>
      </w:r>
    </w:p>
    <w:p w:rsidR="00DE61E7" w:rsidRPr="00F3231F" w:rsidRDefault="00E36EC7" w:rsidP="00F3231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F3231F">
        <w:rPr>
          <w:color w:val="333333"/>
        </w:rPr>
        <w:t>День пятый          06.05.2021</w:t>
      </w:r>
    </w:p>
    <w:p w:rsidR="00F3231F" w:rsidRPr="00F3231F" w:rsidRDefault="00F3231F" w:rsidP="00F3231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F3231F">
        <w:rPr>
          <w:color w:val="333333"/>
        </w:rPr>
        <w:t>Поломка гидравлического тормоза после нового света.</w:t>
      </w:r>
      <w:r w:rsidRPr="00F3231F">
        <w:rPr>
          <w:color w:val="333333"/>
        </w:rPr>
        <w:br/>
        <w:t>Снижение</w:t>
      </w:r>
      <w:r w:rsidRPr="00F3231F">
        <w:rPr>
          <w:color w:val="333333"/>
        </w:rPr>
        <w:br/>
        <w:t>Эффективности работы гидравлического тормоза.</w:t>
      </w:r>
      <w:r w:rsidRPr="00F3231F">
        <w:rPr>
          <w:color w:val="333333"/>
        </w:rPr>
        <w:br/>
        <w:t xml:space="preserve">Причины утечки масла из </w:t>
      </w:r>
      <w:proofErr w:type="spellStart"/>
      <w:r w:rsidRPr="00F3231F">
        <w:rPr>
          <w:color w:val="333333"/>
        </w:rPr>
        <w:t>гидросистемы</w:t>
      </w:r>
      <w:proofErr w:type="spellEnd"/>
      <w:r w:rsidRPr="00F3231F">
        <w:rPr>
          <w:color w:val="333333"/>
        </w:rPr>
        <w:t xml:space="preserve"> гидравлического тормоза из эффективности его работы. Снизилось Тормозное усилие.</w:t>
      </w:r>
      <w:r w:rsidRPr="00F3231F">
        <w:rPr>
          <w:color w:val="333333"/>
        </w:rPr>
        <w:br/>
        <w:t xml:space="preserve">Заменить уплотнение говорить громче слова маслосистемы </w:t>
      </w:r>
      <w:proofErr w:type="spellStart"/>
      <w:r w:rsidRPr="00F3231F">
        <w:rPr>
          <w:color w:val="333333"/>
        </w:rPr>
        <w:t>небыло</w:t>
      </w:r>
      <w:proofErr w:type="spellEnd"/>
      <w:r w:rsidRPr="00F3231F">
        <w:rPr>
          <w:color w:val="333333"/>
        </w:rPr>
        <w:t xml:space="preserve"> возможности</w:t>
      </w:r>
    </w:p>
    <w:p w:rsidR="00F3231F" w:rsidRPr="00F3231F" w:rsidRDefault="00F3231F" w:rsidP="00F3231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proofErr w:type="gramStart"/>
      <w:r w:rsidRPr="00F3231F">
        <w:rPr>
          <w:color w:val="333333"/>
        </w:rPr>
        <w:t xml:space="preserve">Заменить уплотнение добавить масло в </w:t>
      </w:r>
      <w:proofErr w:type="spellStart"/>
      <w:r w:rsidRPr="00F3231F">
        <w:rPr>
          <w:color w:val="333333"/>
        </w:rPr>
        <w:t>гидросистему</w:t>
      </w:r>
      <w:proofErr w:type="spellEnd"/>
      <w:r w:rsidRPr="00F3231F">
        <w:rPr>
          <w:color w:val="333333"/>
        </w:rPr>
        <w:t xml:space="preserve"> походных условиях не было</w:t>
      </w:r>
      <w:proofErr w:type="gramEnd"/>
      <w:r w:rsidRPr="00F3231F">
        <w:rPr>
          <w:color w:val="333333"/>
        </w:rPr>
        <w:t xml:space="preserve"> возможности.</w:t>
      </w:r>
    </w:p>
    <w:p w:rsidR="00F3231F" w:rsidRPr="00F3231F" w:rsidRDefault="00F3231F" w:rsidP="00F3231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F3231F">
        <w:rPr>
          <w:color w:val="333333"/>
        </w:rPr>
        <w:t>На случай такой поломки имелся полный комплект механического дискового тормоза. Была произведена замена: неисправный гидравлический тормоз демонтирован, на его место установлен механический дисковый тормоз. Была обеспечена нормальная работа тормозов.</w:t>
      </w:r>
    </w:p>
    <w:p w:rsidR="00E36EC7" w:rsidRPr="00F3231F" w:rsidRDefault="00E36EC7" w:rsidP="00F3231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F3231F">
        <w:rPr>
          <w:color w:val="333333"/>
        </w:rPr>
        <w:lastRenderedPageBreak/>
        <w:br/>
      </w:r>
      <w:proofErr w:type="gramStart"/>
      <w:r w:rsidRPr="00F3231F">
        <w:rPr>
          <w:color w:val="333333"/>
        </w:rPr>
        <w:t>Прокол</w:t>
      </w:r>
      <w:proofErr w:type="gramEnd"/>
      <w:r w:rsidRPr="00F3231F">
        <w:rPr>
          <w:color w:val="333333"/>
        </w:rPr>
        <w:t xml:space="preserve"> вызванный мощной колючкой. Найден и извлечен источник прокола (колючка). Заменена камера. Проколотая камера была заклеена в другие дни.</w:t>
      </w:r>
      <w:r w:rsidRPr="00F3231F">
        <w:rPr>
          <w:color w:val="333333"/>
        </w:rPr>
        <w:br/>
        <w:t xml:space="preserve">Прокол 2.  Источника проколов покрышке и камере не Найдено. Заменена камера. Проколотая камера была заклеена в </w:t>
      </w:r>
      <w:proofErr w:type="gramStart"/>
      <w:r w:rsidRPr="00F3231F">
        <w:rPr>
          <w:color w:val="333333"/>
        </w:rPr>
        <w:t>другое</w:t>
      </w:r>
      <w:proofErr w:type="gramEnd"/>
      <w:r w:rsidRPr="00F3231F">
        <w:rPr>
          <w:color w:val="333333"/>
        </w:rPr>
        <w:t xml:space="preserve"> день.</w:t>
      </w:r>
    </w:p>
    <w:p w:rsidR="00E36EC7" w:rsidRPr="00F3231F" w:rsidRDefault="00E36EC7" w:rsidP="00F3231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F3231F">
        <w:rPr>
          <w:color w:val="333333"/>
        </w:rPr>
        <w:t>День шестой     07.05.2021</w:t>
      </w:r>
      <w:r w:rsidRPr="00F3231F">
        <w:rPr>
          <w:color w:val="333333"/>
        </w:rPr>
        <w:br/>
        <w:t xml:space="preserve">Прокол бескамерной шины заправленный </w:t>
      </w:r>
      <w:proofErr w:type="spellStart"/>
      <w:r w:rsidRPr="00F3231F">
        <w:rPr>
          <w:color w:val="333333"/>
        </w:rPr>
        <w:t>герметиком</w:t>
      </w:r>
      <w:proofErr w:type="spellEnd"/>
      <w:r w:rsidRPr="00F3231F">
        <w:rPr>
          <w:color w:val="333333"/>
        </w:rPr>
        <w:t xml:space="preserve">. В данном случае величина прокола (разрыва) казалось больше чем герметик </w:t>
      </w:r>
      <w:proofErr w:type="gramStart"/>
      <w:r w:rsidRPr="00F3231F">
        <w:rPr>
          <w:color w:val="333333"/>
        </w:rPr>
        <w:t>способен</w:t>
      </w:r>
      <w:proofErr w:type="gramEnd"/>
      <w:r w:rsidRPr="00F3231F">
        <w:rPr>
          <w:color w:val="333333"/>
        </w:rPr>
        <w:t xml:space="preserve"> заткнуть. При повороте колеса таким образом, чтобы место разрыва оказывалось внизу</w:t>
      </w:r>
      <w:proofErr w:type="gramStart"/>
      <w:r w:rsidRPr="00F3231F">
        <w:rPr>
          <w:color w:val="333333"/>
        </w:rPr>
        <w:t xml:space="preserve"> ,</w:t>
      </w:r>
      <w:proofErr w:type="gramEnd"/>
      <w:r w:rsidRPr="00F3231F">
        <w:rPr>
          <w:color w:val="333333"/>
        </w:rPr>
        <w:t xml:space="preserve"> утечки воздуха прекращались. Стоило проехать колесу несколько оборотов, как в верхнем положении прокола начинались утечки воздуха и герметика. В данном случае имеется два варианта действия: установка жгута </w:t>
      </w:r>
      <w:proofErr w:type="gramStart"/>
      <w:r w:rsidRPr="00F3231F">
        <w:rPr>
          <w:color w:val="333333"/>
        </w:rPr>
        <w:t>в место пореза</w:t>
      </w:r>
      <w:proofErr w:type="gramEnd"/>
      <w:r w:rsidRPr="00F3231F">
        <w:rPr>
          <w:color w:val="333333"/>
        </w:rPr>
        <w:t xml:space="preserve"> и установка камеры. В качестве основного был выбран первый вариант действия. К сожалению в наличии не было подходящего размера жгута то и </w:t>
      </w:r>
      <w:proofErr w:type="spellStart"/>
      <w:proofErr w:type="gramStart"/>
      <w:r w:rsidRPr="00F3231F">
        <w:rPr>
          <w:color w:val="333333"/>
        </w:rPr>
        <w:t>и</w:t>
      </w:r>
      <w:proofErr w:type="spellEnd"/>
      <w:proofErr w:type="gramEnd"/>
      <w:r w:rsidRPr="00F3231F">
        <w:rPr>
          <w:color w:val="333333"/>
        </w:rPr>
        <w:t xml:space="preserve"> установщика жгута. В наличии имелся толстый жгут для ремонта автопокрышек. Ножом был вырезан жгут необходимого малого размера и заправлен в разрыв покрышки. Инструментом для вправления вставки жгута в покрышку была использована малоразмерная плоская отвертка</w:t>
      </w:r>
      <w:proofErr w:type="gramStart"/>
      <w:r w:rsidRPr="00F3231F">
        <w:rPr>
          <w:color w:val="333333"/>
        </w:rPr>
        <w:t>.</w:t>
      </w:r>
      <w:proofErr w:type="gramEnd"/>
      <w:r w:rsidRPr="00F3231F">
        <w:rPr>
          <w:color w:val="333333"/>
        </w:rPr>
        <w:t xml:space="preserve"> </w:t>
      </w:r>
      <w:proofErr w:type="gramStart"/>
      <w:r w:rsidRPr="00F3231F">
        <w:rPr>
          <w:color w:val="333333"/>
        </w:rPr>
        <w:t>о</w:t>
      </w:r>
      <w:proofErr w:type="gramEnd"/>
      <w:r w:rsidRPr="00F3231F">
        <w:rPr>
          <w:color w:val="333333"/>
        </w:rPr>
        <w:t>тсутствие специализированного инструмента потребовало больше времени для данной операции.</w:t>
      </w:r>
      <w:r w:rsidRPr="00F3231F">
        <w:rPr>
          <w:color w:val="333333"/>
        </w:rPr>
        <w:br/>
        <w:t>Результат: Прокол (разрыв) удалось заделать. В продолжени</w:t>
      </w:r>
      <w:proofErr w:type="gramStart"/>
      <w:r w:rsidRPr="00F3231F">
        <w:rPr>
          <w:color w:val="333333"/>
        </w:rPr>
        <w:t>и</w:t>
      </w:r>
      <w:proofErr w:type="gramEnd"/>
      <w:r w:rsidRPr="00F3231F">
        <w:rPr>
          <w:color w:val="333333"/>
        </w:rPr>
        <w:t xml:space="preserve"> похода разрыв покрышки себя никак не проявил. По возвращению был приобретён комплект для ремонта бескамерных велосипедных шин.</w:t>
      </w:r>
    </w:p>
    <w:p w:rsidR="00E36EC7" w:rsidRPr="00F3231F" w:rsidRDefault="00E36EC7" w:rsidP="00F3231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F3231F">
        <w:rPr>
          <w:color w:val="333333"/>
        </w:rPr>
        <w:t>День седьмой   08.05.2021</w:t>
      </w:r>
    </w:p>
    <w:p w:rsidR="00E36EC7" w:rsidRPr="00F3231F" w:rsidRDefault="00E36EC7" w:rsidP="00F3231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F3231F">
        <w:rPr>
          <w:color w:val="333333"/>
        </w:rPr>
        <w:t>День восьмой   09.05.2021</w:t>
      </w:r>
    </w:p>
    <w:p w:rsidR="00E36EC7" w:rsidRPr="00F3231F" w:rsidRDefault="00E36EC7" w:rsidP="00F3231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F3231F">
        <w:rPr>
          <w:color w:val="333333"/>
        </w:rPr>
        <w:br/>
        <w:t>Перечень профилактических мероприятий.</w:t>
      </w:r>
      <w:r w:rsidRPr="00F3231F">
        <w:rPr>
          <w:color w:val="333333"/>
        </w:rPr>
        <w:br/>
        <w:t>Утренняя предстартовая проверка давления в шинах.</w:t>
      </w:r>
      <w:r w:rsidRPr="00F3231F">
        <w:rPr>
          <w:color w:val="333333"/>
        </w:rPr>
        <w:br/>
        <w:t>Смазывание цепей</w:t>
      </w:r>
      <w:proofErr w:type="gramStart"/>
      <w:r w:rsidRPr="00F3231F">
        <w:rPr>
          <w:color w:val="333333"/>
        </w:rPr>
        <w:t xml:space="preserve"> ()</w:t>
      </w:r>
      <w:r w:rsidRPr="00F3231F">
        <w:rPr>
          <w:color w:val="333333"/>
        </w:rPr>
        <w:br/>
        <w:t>*</w:t>
      </w:r>
      <w:proofErr w:type="spellStart"/>
      <w:proofErr w:type="gramEnd"/>
      <w:r w:rsidRPr="00F3231F">
        <w:rPr>
          <w:color w:val="333333"/>
        </w:rPr>
        <w:t>ЗИП-запасное</w:t>
      </w:r>
      <w:proofErr w:type="spellEnd"/>
      <w:r w:rsidRPr="00F3231F">
        <w:rPr>
          <w:color w:val="333333"/>
        </w:rPr>
        <w:t>.</w:t>
      </w:r>
    </w:p>
    <w:p w:rsidR="00E36EC7" w:rsidRPr="00F3231F" w:rsidRDefault="00E36EC7" w:rsidP="00F3231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F3231F">
        <w:rPr>
          <w:color w:val="333333"/>
        </w:rPr>
        <w:t>Мероприятия общего характера:</w:t>
      </w:r>
      <w:r w:rsidRPr="00F3231F">
        <w:rPr>
          <w:color w:val="333333"/>
        </w:rPr>
        <w:br/>
        <w:t xml:space="preserve">Подготовка велосипеда участницы к перелету. По завершению похода одной из участниц предстояло возвращение на самолёте. Имея большой опыт провоза велосипеда в поезде опыта подготовки перелёту не было. Имелось общее понимание того как должен быть упакован велосипед для </w:t>
      </w:r>
      <w:proofErr w:type="spellStart"/>
      <w:r w:rsidRPr="00F3231F">
        <w:rPr>
          <w:color w:val="333333"/>
        </w:rPr>
        <w:t>авиабагажа</w:t>
      </w:r>
      <w:proofErr w:type="spellEnd"/>
      <w:r w:rsidRPr="00F3231F">
        <w:rPr>
          <w:color w:val="333333"/>
        </w:rPr>
        <w:t xml:space="preserve">. Процесс подготовки занял приблизительно 2:00. Несмотря на предварительное </w:t>
      </w:r>
      <w:proofErr w:type="gramStart"/>
      <w:r w:rsidRPr="00F3231F">
        <w:rPr>
          <w:color w:val="333333"/>
        </w:rPr>
        <w:t>понимание</w:t>
      </w:r>
      <w:proofErr w:type="gramEnd"/>
      <w:r w:rsidRPr="00F3231F">
        <w:rPr>
          <w:color w:val="333333"/>
        </w:rPr>
        <w:t xml:space="preserve"> но не были проработаны следующие моменты:</w:t>
      </w:r>
      <w:r w:rsidRPr="00F3231F">
        <w:rPr>
          <w:color w:val="333333"/>
        </w:rPr>
        <w:br/>
        <w:t xml:space="preserve">Не были заранее </w:t>
      </w:r>
      <w:proofErr w:type="spellStart"/>
      <w:r w:rsidRPr="00F3231F">
        <w:rPr>
          <w:color w:val="333333"/>
        </w:rPr>
        <w:t>заготовленны</w:t>
      </w:r>
      <w:proofErr w:type="spellEnd"/>
      <w:r w:rsidRPr="00F3231F">
        <w:rPr>
          <w:color w:val="333333"/>
        </w:rPr>
        <w:t xml:space="preserve"> трубки распорки для установки в вилку и между задних </w:t>
      </w:r>
      <w:r w:rsidRPr="00F3231F">
        <w:rPr>
          <w:color w:val="333333"/>
        </w:rPr>
        <w:lastRenderedPageBreak/>
        <w:t>перьев</w:t>
      </w:r>
      <w:proofErr w:type="gramStart"/>
      <w:r w:rsidRPr="00F3231F">
        <w:rPr>
          <w:color w:val="333333"/>
        </w:rPr>
        <w:t>.</w:t>
      </w:r>
      <w:proofErr w:type="gramEnd"/>
      <w:r w:rsidRPr="00F3231F">
        <w:rPr>
          <w:color w:val="333333"/>
        </w:rPr>
        <w:t xml:space="preserve"> </w:t>
      </w:r>
      <w:proofErr w:type="gramStart"/>
      <w:r w:rsidRPr="00F3231F">
        <w:rPr>
          <w:color w:val="333333"/>
        </w:rPr>
        <w:t>в</w:t>
      </w:r>
      <w:proofErr w:type="gramEnd"/>
      <w:r w:rsidRPr="00F3231F">
        <w:rPr>
          <w:color w:val="333333"/>
        </w:rPr>
        <w:t xml:space="preserve"> наличии был отрезок алюминиевой трубы и удалось воспользоваться ножовкой по металлу и отпилить необходимые отрезки трубы. По Возвращение собираюсь заготовить необходимые трубы заранее к следующим походам.</w:t>
      </w:r>
      <w:r w:rsidRPr="00F3231F">
        <w:rPr>
          <w:color w:val="333333"/>
        </w:rPr>
        <w:br/>
        <w:t>При разборке велосипеда очень желательно снять петух, так как он становится крайним достаточно уязвимым элементом. При неудачной транспортировке в данном случае петух был незначительно погнут. Впоследствии его удалось выпрямить, но этого вполне можно было избежать.</w:t>
      </w:r>
    </w:p>
    <w:p w:rsidR="00745868" w:rsidRPr="002C69EC" w:rsidRDefault="00A94A6C" w:rsidP="00F3231F">
      <w:pPr>
        <w:spacing w:after="0" w:line="360" w:lineRule="auto"/>
        <w:rPr>
          <w:sz w:val="28"/>
          <w:szCs w:val="28"/>
        </w:rPr>
      </w:pPr>
      <w:r w:rsidRPr="00F3231F">
        <w:rPr>
          <w:rFonts w:ascii="Times New Roman" w:hAnsi="Times New Roman" w:cs="Times New Roman"/>
          <w:sz w:val="24"/>
          <w:szCs w:val="24"/>
        </w:rPr>
        <w:t>ВЫВОДЫ:</w:t>
      </w:r>
      <w:r w:rsidR="002C69EC" w:rsidRPr="00F323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Выводы.</w:t>
      </w:r>
      <w:r w:rsidR="002C69EC" w:rsidRPr="00F3231F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C69EC" w:rsidRPr="00F323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Общее техническое состояние велосипедов, подготовка участников состояние инструментальной базы и набора запчастей возникшее поломки и возможности по их устранению целом соответствовали характеру похода.</w:t>
      </w:r>
      <w:r w:rsidR="002C69EC" w:rsidRPr="00F3231F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C69EC" w:rsidRPr="00F323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Возник некоторый список пожеланий/ требований/ дел применительно дальнейшим походам.</w:t>
      </w:r>
      <w:r w:rsidR="002C69EC" w:rsidRPr="00F3231F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C69EC" w:rsidRPr="00F323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Добавить ключ съемник для барабана.</w:t>
      </w:r>
      <w:r w:rsidR="002C69EC" w:rsidRPr="00F3231F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C69EC" w:rsidRPr="00F323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Освоить средство для работы с гидравлическими тормозами.</w:t>
      </w:r>
      <w:r w:rsidR="002C69EC" w:rsidRPr="00F3231F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C69EC" w:rsidRPr="00F323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Добавить в арсенал комплект для р</w:t>
      </w:r>
      <w:r w:rsidR="002C69EC" w:rsidRPr="00664354">
        <w:rPr>
          <w:rFonts w:ascii="Arial" w:hAnsi="Arial" w:cs="Arial"/>
          <w:color w:val="333333"/>
          <w:sz w:val="28"/>
          <w:szCs w:val="28"/>
          <w:shd w:val="clear" w:color="auto" w:fill="FFFFFF"/>
        </w:rPr>
        <w:t>емонта бескамерных шин.</w:t>
      </w:r>
    </w:p>
    <w:sectPr w:rsidR="00745868" w:rsidRPr="002C69EC" w:rsidSect="007C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E36EC7"/>
    <w:rsid w:val="00015869"/>
    <w:rsid w:val="00036155"/>
    <w:rsid w:val="002C69EC"/>
    <w:rsid w:val="003679D7"/>
    <w:rsid w:val="004A6351"/>
    <w:rsid w:val="004D43D4"/>
    <w:rsid w:val="006238A6"/>
    <w:rsid w:val="00664354"/>
    <w:rsid w:val="00745868"/>
    <w:rsid w:val="007C1721"/>
    <w:rsid w:val="008B4379"/>
    <w:rsid w:val="008B479F"/>
    <w:rsid w:val="00920B21"/>
    <w:rsid w:val="00A94A6C"/>
    <w:rsid w:val="00AF4277"/>
    <w:rsid w:val="00B63B4E"/>
    <w:rsid w:val="00B72FA0"/>
    <w:rsid w:val="00D14469"/>
    <w:rsid w:val="00D17A7A"/>
    <w:rsid w:val="00DE61E7"/>
    <w:rsid w:val="00E15853"/>
    <w:rsid w:val="00E36EC7"/>
    <w:rsid w:val="00E60668"/>
    <w:rsid w:val="00F3231F"/>
    <w:rsid w:val="00F5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479F"/>
    <w:rPr>
      <w:color w:val="0000FF"/>
      <w:u w:val="single"/>
    </w:rPr>
  </w:style>
  <w:style w:type="character" w:customStyle="1" w:styleId="link">
    <w:name w:val="link"/>
    <w:basedOn w:val="a0"/>
    <w:rsid w:val="008B479F"/>
  </w:style>
  <w:style w:type="character" w:customStyle="1" w:styleId="text-container">
    <w:name w:val="text-container"/>
    <w:basedOn w:val="a0"/>
    <w:rsid w:val="008B479F"/>
  </w:style>
  <w:style w:type="character" w:customStyle="1" w:styleId="covered-phonefull">
    <w:name w:val="covered-phone__full"/>
    <w:basedOn w:val="a0"/>
    <w:rsid w:val="008B4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703097">
                      <w:marLeft w:val="0"/>
                      <w:marRight w:val="0"/>
                      <w:marTop w:val="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4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1543">
                      <w:marLeft w:val="0"/>
                      <w:marRight w:val="0"/>
                      <w:marTop w:val="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0633">
                      <w:marLeft w:val="0"/>
                      <w:marRight w:val="0"/>
                      <w:marTop w:val="9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4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4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174140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2021-07-09T15:34:00Z</dcterms:created>
  <dcterms:modified xsi:type="dcterms:W3CDTF">2021-07-09T15:40:00Z</dcterms:modified>
</cp:coreProperties>
</file>